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50FBA13B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</w:t>
      </w:r>
      <w:r w:rsidR="00BE4BCC">
        <w:rPr>
          <w:rFonts w:asciiTheme="minorHAnsi" w:hAnsiTheme="minorHAnsi" w:cstheme="minorHAnsi"/>
          <w:b/>
          <w:bCs/>
          <w:sz w:val="48"/>
          <w:lang w:val="nn-NO"/>
        </w:rPr>
        <w:t>5-10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3B34900C" w14:textId="6BAFFBF4" w:rsidR="001A620F" w:rsidRPr="00BE4BCC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  <w:lang w:val="nb-NO"/>
        </w:rPr>
      </w:pPr>
      <w:r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Slutt</w:t>
      </w:r>
      <w:r w:rsidR="00FD3C70"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vurdering</w:t>
      </w:r>
      <w:r w:rsidR="0037354F"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 xml:space="preserve"> </w:t>
      </w:r>
      <w:r w:rsidR="007A4404"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4</w:t>
      </w:r>
      <w:r w:rsidR="0037354F"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. studieår</w:t>
      </w:r>
      <w:r w:rsidR="001A620F"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 xml:space="preserve"> HØST </w:t>
      </w:r>
    </w:p>
    <w:p w14:paraId="41C8F396" w14:textId="2636D363" w:rsidR="00FD3C70" w:rsidRPr="00BE4BCC" w:rsidRDefault="001A620F" w:rsidP="00F22E91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  <w:lang w:val="nb-NO"/>
        </w:rPr>
      </w:pPr>
      <w:r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MGL</w:t>
      </w:r>
      <w:r w:rsid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2</w:t>
      </w:r>
      <w:r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P</w:t>
      </w:r>
      <w:r w:rsidR="007A4404"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4</w:t>
      </w:r>
      <w:r w:rsidRPr="00BE4BCC">
        <w:rPr>
          <w:rFonts w:asciiTheme="minorHAnsi" w:hAnsiTheme="minorHAnsi" w:cstheme="minorHAnsi"/>
          <w:b/>
          <w:bCs/>
          <w:sz w:val="48"/>
          <w:szCs w:val="48"/>
          <w:lang w:val="nb-NO"/>
        </w:rPr>
        <w:t>0</w:t>
      </w:r>
    </w:p>
    <w:p w14:paraId="2B3F0510" w14:textId="1846696A" w:rsidR="00A43FAA" w:rsidRPr="00BE4BCC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E4BCC">
        <w:rPr>
          <w:rFonts w:asciiTheme="minorHAnsi" w:hAnsiTheme="minorHAnsi" w:cstheme="minorHAnsi"/>
          <w:b/>
          <w:bCs/>
          <w:sz w:val="48"/>
          <w:szCs w:val="48"/>
        </w:rPr>
        <w:t>Studieår: 20</w:t>
      </w:r>
      <w:r w:rsidR="000118A0" w:rsidRPr="00BE4BCC">
        <w:rPr>
          <w:rFonts w:asciiTheme="minorHAnsi" w:hAnsiTheme="minorHAnsi" w:cstheme="minorHAnsi"/>
          <w:b/>
          <w:bCs/>
          <w:sz w:val="48"/>
          <w:szCs w:val="48"/>
        </w:rPr>
        <w:t>2_/2_</w:t>
      </w:r>
    </w:p>
    <w:p w14:paraId="25A2DA3D" w14:textId="77777777" w:rsidR="00F22E91" w:rsidRPr="00BE4BCC" w:rsidRDefault="00F22E91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00F22E91" w14:paraId="7D777DE0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AC922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For- og etternavn student: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482FAF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19E02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64873767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01B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Navn p</w:t>
            </w:r>
            <w:r w:rsidRPr="00195EDE">
              <w:rPr>
                <w:rFonts w:asciiTheme="minorHAnsi" w:hAnsiTheme="minorHAnsi" w:cstheme="minorHAnsi"/>
                <w:b/>
                <w:bCs/>
              </w:rPr>
              <w:t>raksisskole: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2BEE54D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9A8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2A0C6C8E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563E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Praksislærer(e):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57312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50F15284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D5688" w14:textId="0DEB5ABB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MASTER</w:t>
            </w:r>
            <w:r w:rsidRPr="00195EDE">
              <w:rPr>
                <w:rFonts w:asciiTheme="minorHAnsi" w:eastAsia="Calibri" w:hAnsiTheme="minorHAnsi" w:cstheme="minorHAnsi"/>
                <w:b/>
                <w:bCs/>
              </w:rPr>
              <w:t>FAG studenten har praksis i: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D7C2B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46DB556C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6413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95EDE">
              <w:rPr>
                <w:rFonts w:asciiTheme="minorHAnsi" w:eastAsiaTheme="minorEastAsia" w:hAnsiTheme="minorHAnsi" w:cstheme="minorHAnsi"/>
                <w:b/>
                <w:bCs/>
              </w:rPr>
              <w:t>Semester – høst:</w:t>
            </w: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31C709BD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3BCD7386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5A9AE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>15 dager uke: __ til __</w:t>
            </w:r>
          </w:p>
        </w:tc>
      </w:tr>
    </w:tbl>
    <w:p w14:paraId="65AF10F2" w14:textId="77777777" w:rsidR="00A43FAA" w:rsidRPr="00A43FAA" w:rsidRDefault="00A43FAA">
      <w:pPr>
        <w:rPr>
          <w:rFonts w:asciiTheme="minorHAnsi" w:hAnsiTheme="minorHAnsi" w:cstheme="minorHAnsi"/>
          <w:lang w:val="nn-NO"/>
        </w:rPr>
      </w:pP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56269" w14:paraId="27ED1CAA" w14:textId="77777777" w:rsidTr="00AC366B">
        <w:tc>
          <w:tcPr>
            <w:tcW w:w="5807" w:type="dxa"/>
          </w:tcPr>
          <w:p w14:paraId="4D928264" w14:textId="77777777" w:rsidR="00C56269" w:rsidRDefault="00C56269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08A11D49" w14:textId="77777777" w:rsidR="00C56269" w:rsidRDefault="00C56269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62486C05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31A477FB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mål/læringsutbytte</w:t>
      </w:r>
    </w:p>
    <w:p w14:paraId="200C7F03" w14:textId="77777777" w:rsidR="00C56269" w:rsidRPr="003D6AFE" w:rsidRDefault="00C56269" w:rsidP="00C56269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57E849D3" w14:textId="77777777" w:rsidR="002A78C8" w:rsidRPr="001F3B90" w:rsidRDefault="002A78C8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p w14:paraId="6FB1ECCC" w14:textId="77777777" w:rsidR="009850A1" w:rsidRPr="00A43FAA" w:rsidRDefault="009850A1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489"/>
        <w:gridCol w:w="1227"/>
        <w:gridCol w:w="3450"/>
      </w:tblGrid>
      <w:tr w:rsidR="00C56269" w:rsidRPr="00A43FAA" w14:paraId="7A05F68E" w14:textId="77777777" w:rsidTr="45310AD6">
        <w:tc>
          <w:tcPr>
            <w:tcW w:w="4156" w:type="dxa"/>
            <w:shd w:val="clear" w:color="auto" w:fill="F7CAAC" w:themeFill="accent2" w:themeFillTint="66"/>
          </w:tcPr>
          <w:p w14:paraId="506E622D" w14:textId="77777777" w:rsidR="00C56269" w:rsidRPr="00A43FAA" w:rsidRDefault="00C56269" w:rsidP="00C562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35B93D34" w14:textId="77777777" w:rsidR="00C56269" w:rsidRPr="00A43FAA" w:rsidRDefault="00C56269" w:rsidP="00C56269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721" w:type="dxa"/>
            <w:shd w:val="clear" w:color="auto" w:fill="F7CAAC" w:themeFill="accent2" w:themeFillTint="66"/>
          </w:tcPr>
          <w:p w14:paraId="7289327C" w14:textId="27FD94B2" w:rsidR="00C56269" w:rsidRPr="00A43FAA" w:rsidRDefault="00C56269" w:rsidP="00C562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90" w:type="dxa"/>
            <w:shd w:val="clear" w:color="auto" w:fill="F7CAAC" w:themeFill="accent2" w:themeFillTint="66"/>
          </w:tcPr>
          <w:p w14:paraId="2C134334" w14:textId="5B395103" w:rsidR="00C56269" w:rsidRPr="00A43FAA" w:rsidRDefault="00C56269" w:rsidP="00C56269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9850A1" w:rsidRPr="00A43FAA" w14:paraId="19209A39" w14:textId="77777777" w:rsidTr="45310AD6">
        <w:tc>
          <w:tcPr>
            <w:tcW w:w="4156" w:type="dxa"/>
            <w:shd w:val="clear" w:color="auto" w:fill="auto"/>
          </w:tcPr>
          <w:p w14:paraId="3C48B6F5" w14:textId="77777777" w:rsidR="009850A1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>inngående kunnskap om læreprosesser, tilrettelegging av undervisning, arbeidsmåter og vurderingsformer som fremmer inkluderende klasse- og læringsmiljø</w:t>
            </w:r>
          </w:p>
          <w:p w14:paraId="4DEAB751" w14:textId="413F9C3D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0878022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294B6CCC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D999CC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BE4BCC" w14:paraId="56BF4BCC" w14:textId="77777777" w:rsidTr="45310AD6">
        <w:tc>
          <w:tcPr>
            <w:tcW w:w="4156" w:type="dxa"/>
            <w:shd w:val="clear" w:color="auto" w:fill="auto"/>
          </w:tcPr>
          <w:p w14:paraId="4C9FA600" w14:textId="22E9D8C7" w:rsidR="009850A1" w:rsidRPr="00BE4BCC" w:rsidRDefault="009850A1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  <w:lang w:val="nn-NO"/>
              </w:rPr>
            </w:pPr>
            <w:r w:rsidRPr="00BE4BC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Studenten har kunnskap om </w:t>
            </w:r>
            <w:r w:rsidR="00BE4BCC" w:rsidRPr="00BE4BC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lærepla</w:t>
            </w:r>
            <w:r w:rsidR="00BE4BC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nanalyse</w:t>
            </w:r>
          </w:p>
          <w:p w14:paraId="4B41AD22" w14:textId="77777777" w:rsidR="009850A1" w:rsidRPr="00BE4BCC" w:rsidRDefault="009850A1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95" w:type="dxa"/>
            <w:shd w:val="clear" w:color="auto" w:fill="auto"/>
          </w:tcPr>
          <w:p w14:paraId="319BD71B" w14:textId="77777777" w:rsidR="009850A1" w:rsidRPr="00BE4BCC" w:rsidRDefault="009850A1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721" w:type="dxa"/>
            <w:shd w:val="clear" w:color="auto" w:fill="auto"/>
          </w:tcPr>
          <w:p w14:paraId="4297F3E9" w14:textId="77777777" w:rsidR="009850A1" w:rsidRPr="00BE4BCC" w:rsidRDefault="009850A1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690" w:type="dxa"/>
            <w:shd w:val="clear" w:color="auto" w:fill="auto"/>
          </w:tcPr>
          <w:p w14:paraId="5A7507F6" w14:textId="77777777" w:rsidR="009850A1" w:rsidRPr="00BE4BCC" w:rsidRDefault="009850A1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BE4BCC" w:rsidRPr="00BE4BCC" w14:paraId="4F282FB3" w14:textId="77777777" w:rsidTr="45310AD6">
        <w:tc>
          <w:tcPr>
            <w:tcW w:w="4156" w:type="dxa"/>
            <w:shd w:val="clear" w:color="auto" w:fill="auto"/>
          </w:tcPr>
          <w:p w14:paraId="0EA8CDA2" w14:textId="0AAD2359" w:rsidR="00BE4BCC" w:rsidRPr="00BE4BCC" w:rsidRDefault="00BE4BCC" w:rsidP="00BE4BCC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  <w:lang w:val="nn-NO"/>
              </w:rPr>
            </w:pPr>
            <w:r w:rsidRPr="00BE4BC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Studenten har kunnskap om 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skolen som lærande organisasjon</w:t>
            </w:r>
          </w:p>
          <w:p w14:paraId="69A7D77A" w14:textId="77777777" w:rsidR="00BE4BCC" w:rsidRPr="00BE4BCC" w:rsidRDefault="00BE4BCC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95" w:type="dxa"/>
            <w:shd w:val="clear" w:color="auto" w:fill="auto"/>
          </w:tcPr>
          <w:p w14:paraId="670259BE" w14:textId="77777777" w:rsidR="00BE4BCC" w:rsidRPr="00BE4BCC" w:rsidRDefault="00BE4BCC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721" w:type="dxa"/>
            <w:shd w:val="clear" w:color="auto" w:fill="auto"/>
          </w:tcPr>
          <w:p w14:paraId="6039BE44" w14:textId="77777777" w:rsidR="00BE4BCC" w:rsidRPr="00BE4BCC" w:rsidRDefault="00BE4BCC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690" w:type="dxa"/>
            <w:shd w:val="clear" w:color="auto" w:fill="auto"/>
          </w:tcPr>
          <w:p w14:paraId="2245144A" w14:textId="77777777" w:rsidR="00BE4BCC" w:rsidRPr="00BE4BCC" w:rsidRDefault="00BE4BCC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850A1" w:rsidRPr="00A43FAA" w14:paraId="3634A331" w14:textId="77777777" w:rsidTr="45310AD6">
        <w:tc>
          <w:tcPr>
            <w:tcW w:w="4156" w:type="dxa"/>
            <w:shd w:val="clear" w:color="auto" w:fill="auto"/>
          </w:tcPr>
          <w:p w14:paraId="23B03567" w14:textId="26A79568" w:rsidR="009850A1" w:rsidRDefault="009850A1" w:rsidP="45310AD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Bidi"/>
                <w:sz w:val="22"/>
                <w:szCs w:val="22"/>
              </w:rPr>
            </w:pPr>
            <w:r w:rsidRPr="45310AD6">
              <w:rPr>
                <w:rFonts w:asciiTheme="minorHAnsi" w:hAnsiTheme="minorHAnsi" w:cstheme="minorBidi"/>
                <w:sz w:val="22"/>
                <w:szCs w:val="22"/>
              </w:rPr>
              <w:t>Studenten har kunnskap om konkret forsknings- og utviklingsarbeid ved praksisskole</w:t>
            </w:r>
            <w:r w:rsidR="5CF932E8" w:rsidRPr="45310AD6">
              <w:rPr>
                <w:rFonts w:asciiTheme="minorHAnsi" w:hAnsiTheme="minorHAnsi" w:cstheme="minorBidi"/>
                <w:sz w:val="22"/>
                <w:szCs w:val="22"/>
              </w:rPr>
              <w:t>n</w:t>
            </w:r>
          </w:p>
          <w:p w14:paraId="37A09B7E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277A0897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FA85E34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32A018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Default="00A43FAA" w:rsidP="00A43FAA">
      <w:pPr>
        <w:rPr>
          <w:rFonts w:asciiTheme="minorHAnsi" w:hAnsiTheme="minorHAnsi" w:cstheme="minorHAnsi"/>
        </w:rPr>
      </w:pPr>
    </w:p>
    <w:p w14:paraId="3F35BFBE" w14:textId="77777777" w:rsidR="00CA0474" w:rsidRPr="00A43FAA" w:rsidRDefault="00CA0474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37CBFDA2" w:rsidR="00A43FAA" w:rsidRPr="00A43FAA" w:rsidRDefault="00A43FAA" w:rsidP="00A929E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 og siste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690ECDEC" w14:textId="77777777" w:rsidR="00CA0474" w:rsidRDefault="00CA0474" w:rsidP="00A929E6">
            <w:pPr>
              <w:rPr>
                <w:rFonts w:asciiTheme="minorHAnsi" w:hAnsiTheme="minorHAnsi" w:cstheme="minorHAnsi"/>
              </w:rPr>
            </w:pPr>
          </w:p>
          <w:p w14:paraId="06D34380" w14:textId="77777777" w:rsidR="00CA0474" w:rsidRDefault="00CA0474" w:rsidP="00A929E6">
            <w:pPr>
              <w:rPr>
                <w:rFonts w:asciiTheme="minorHAnsi" w:hAnsiTheme="minorHAnsi" w:cstheme="minorHAnsi"/>
              </w:rPr>
            </w:pPr>
          </w:p>
          <w:p w14:paraId="03A31390" w14:textId="77777777" w:rsidR="00CA0474" w:rsidRPr="00A43FAA" w:rsidRDefault="00CA0474" w:rsidP="00A929E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A929E6">
            <w:pPr>
              <w:rPr>
                <w:rFonts w:asciiTheme="minorHAnsi" w:hAnsiTheme="minorHAnsi" w:cstheme="minorHAnsi"/>
              </w:rPr>
            </w:pPr>
          </w:p>
          <w:p w14:paraId="238DBD0C" w14:textId="77777777" w:rsidR="009850A1" w:rsidRDefault="009850A1" w:rsidP="00A929E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A929E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E02115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099CAB5" w14:textId="77777777" w:rsidR="00A67A0F" w:rsidRDefault="00A67A0F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BB7B9E1" w14:textId="77777777" w:rsidR="009850A1" w:rsidRDefault="009850A1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12CBBAB" w14:textId="77777777" w:rsidR="009850A1" w:rsidRDefault="009850A1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03058A70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C56269" w:rsidRPr="000172E1" w14:paraId="43ED27CC" w14:textId="77777777" w:rsidTr="008C41D9">
        <w:tc>
          <w:tcPr>
            <w:tcW w:w="3681" w:type="dxa"/>
            <w:shd w:val="clear" w:color="auto" w:fill="F7CAAC" w:themeFill="accent2" w:themeFillTint="66"/>
          </w:tcPr>
          <w:p w14:paraId="3722023F" w14:textId="77777777" w:rsidR="00C56269" w:rsidRPr="000172E1" w:rsidRDefault="00C56269" w:rsidP="00C562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EBCF90A" w14:textId="77777777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A980DF9" w14:textId="371938AD" w:rsidR="00C56269" w:rsidRPr="006B6BD5" w:rsidRDefault="00C56269" w:rsidP="00C562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F7CAAC" w:themeFill="accent2" w:themeFillTint="66"/>
          </w:tcPr>
          <w:p w14:paraId="2FC8C2FD" w14:textId="643BC6CC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110794D4" w14:textId="7504ACE5" w:rsidR="00A43FAA" w:rsidRDefault="00A43FAA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>ta ansvar for å utvikle og lede inkludere, kreativ, trygge og helsefremmende læringsmiljø der opplæring tilpasses elevenes behov</w:t>
            </w:r>
          </w:p>
          <w:p w14:paraId="6D5996A8" w14:textId="4966BA85" w:rsidR="008C41D9" w:rsidRPr="006B6BD5" w:rsidRDefault="008C41D9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0222E6FB" w:rsidR="00A43FAA" w:rsidRPr="006B6BD5" w:rsidRDefault="00A43FAA" w:rsidP="00A929E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>kan analysere og anvende nasjonale og lokale lærerplaner i planleggingen av undervisning</w:t>
            </w:r>
          </w:p>
          <w:p w14:paraId="2E666EC8" w14:textId="77777777" w:rsidR="00A43FAA" w:rsidRPr="006B6BD5" w:rsidRDefault="00A43FAA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4628" w:rsidRPr="000172E1" w14:paraId="3B9F62D2" w14:textId="77777777" w:rsidTr="006B6BD5">
        <w:tc>
          <w:tcPr>
            <w:tcW w:w="3681" w:type="dxa"/>
            <w:shd w:val="clear" w:color="auto" w:fill="auto"/>
          </w:tcPr>
          <w:p w14:paraId="6A4E556C" w14:textId="3D5439FC" w:rsidR="00DE4628" w:rsidRPr="006B6BD5" w:rsidRDefault="00DE4628" w:rsidP="00A929E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Studenten kan gjennomføre profesjonsrettede, praksisrelevante, selvstendige og avgrensede forskningsprosjekt i tråd med forskningsetiske normer</w:t>
            </w:r>
          </w:p>
        </w:tc>
        <w:tc>
          <w:tcPr>
            <w:tcW w:w="850" w:type="dxa"/>
            <w:shd w:val="clear" w:color="auto" w:fill="auto"/>
          </w:tcPr>
          <w:p w14:paraId="5A300678" w14:textId="77777777" w:rsidR="00DE4628" w:rsidRPr="000172E1" w:rsidRDefault="00DE4628" w:rsidP="00A929E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F751B8E" w14:textId="77777777" w:rsidR="00DE4628" w:rsidRPr="000172E1" w:rsidRDefault="00DE4628" w:rsidP="00A929E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4AAF215A" w14:textId="77777777" w:rsidR="00DE4628" w:rsidRPr="000172E1" w:rsidRDefault="00DE4628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A929E6">
        <w:tc>
          <w:tcPr>
            <w:tcW w:w="9180" w:type="dxa"/>
            <w:shd w:val="clear" w:color="auto" w:fill="auto"/>
          </w:tcPr>
          <w:p w14:paraId="1E29788C" w14:textId="5B15207B" w:rsidR="00A43FAA" w:rsidRPr="000172E1" w:rsidRDefault="006B6BD5" w:rsidP="00A929E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 og siste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A929E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737CBB4F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</w:tr>
    </w:tbl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C56269" w:rsidRPr="000172E1" w14:paraId="2E75B8BA" w14:textId="77777777" w:rsidTr="008C41D9">
        <w:tc>
          <w:tcPr>
            <w:tcW w:w="4275" w:type="dxa"/>
            <w:shd w:val="clear" w:color="auto" w:fill="F7CAAC" w:themeFill="accent2" w:themeFillTint="66"/>
          </w:tcPr>
          <w:p w14:paraId="1CAC6F8A" w14:textId="77777777" w:rsidR="00C56269" w:rsidRPr="000172E1" w:rsidRDefault="00C56269" w:rsidP="00C562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14:paraId="1E3FC864" w14:textId="77777777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F7CAAC" w:themeFill="accent2" w:themeFillTint="66"/>
          </w:tcPr>
          <w:p w14:paraId="2331BA7F" w14:textId="5104D878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F7CAAC" w:themeFill="accent2" w:themeFillTint="66"/>
          </w:tcPr>
          <w:p w14:paraId="4B5F9F79" w14:textId="61820981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301075E7" w14:textId="2D941543" w:rsidR="00A43FAA" w:rsidRPr="002B3F33" w:rsidRDefault="00A43FAA" w:rsidP="00985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>Studenten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0A1" w:rsidRPr="009850A1">
              <w:rPr>
                <w:rFonts w:ascii="Calibri" w:hAnsi="Calibri" w:cs="Calibri"/>
                <w:color w:val="000000"/>
                <w:sz w:val="22"/>
                <w:szCs w:val="22"/>
              </w:rPr>
              <w:t>anvende kunnskaper og ferdigheter til å involvere og bygge relasjoner til elever og foresatt</w:t>
            </w: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68BB74D8" w:rsidR="00A43FAA" w:rsidRPr="002B3F33" w:rsidRDefault="00A43FAA" w:rsidP="00A929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0A1" w:rsidRPr="009850A1">
              <w:rPr>
                <w:rFonts w:ascii="Calibri" w:hAnsi="Calibri" w:cs="Calibri"/>
                <w:color w:val="000000"/>
                <w:sz w:val="22"/>
                <w:szCs w:val="22"/>
              </w:rPr>
              <w:t>kritisk vurdere egen og andres praksis med referanse til teori og forsknin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  <w:p w14:paraId="110F0968" w14:textId="77777777" w:rsidR="00A43FAA" w:rsidRPr="002B3F33" w:rsidRDefault="00A43FAA" w:rsidP="00A92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50A1" w:rsidRPr="000172E1" w14:paraId="21FA713D" w14:textId="77777777" w:rsidTr="006B6BD5">
        <w:tc>
          <w:tcPr>
            <w:tcW w:w="4275" w:type="dxa"/>
            <w:shd w:val="clear" w:color="auto" w:fill="auto"/>
          </w:tcPr>
          <w:p w14:paraId="1B93E682" w14:textId="568CC7F7" w:rsidR="009850A1" w:rsidRPr="002B3F33" w:rsidRDefault="009850A1" w:rsidP="00A929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Studenten kan </w:t>
            </w:r>
            <w:r w:rsidRPr="009850A1">
              <w:rPr>
                <w:rFonts w:ascii="Calibri" w:hAnsi="Calibri" w:cs="Calibri"/>
                <w:sz w:val="22"/>
                <w:szCs w:val="22"/>
              </w:rPr>
              <w:t>styrke internasjonale og flerkulturelle perspektiv ved skolens arbeid, stimulere til demokratisk deltakelse og bærekraftig utviklin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2" w:type="dxa"/>
            <w:shd w:val="clear" w:color="auto" w:fill="auto"/>
          </w:tcPr>
          <w:p w14:paraId="13FECACB" w14:textId="77777777" w:rsidR="009850A1" w:rsidRPr="000172E1" w:rsidRDefault="009850A1" w:rsidP="00A929E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0B67EC0" w14:textId="77777777" w:rsidR="009850A1" w:rsidRPr="000172E1" w:rsidRDefault="009850A1" w:rsidP="00A929E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4295DA5" w14:textId="77777777" w:rsidR="009850A1" w:rsidRPr="000172E1" w:rsidRDefault="009850A1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43FAA" w:rsidRPr="000172E1" w14:paraId="06B6A02F" w14:textId="77777777" w:rsidTr="009850A1">
        <w:trPr>
          <w:trHeight w:val="33"/>
        </w:trPr>
        <w:tc>
          <w:tcPr>
            <w:tcW w:w="9209" w:type="dxa"/>
            <w:shd w:val="clear" w:color="auto" w:fill="auto"/>
          </w:tcPr>
          <w:p w14:paraId="5DA464A9" w14:textId="0AE0A25C" w:rsidR="00A43FAA" w:rsidRPr="000172E1" w:rsidRDefault="006B6BD5" w:rsidP="00A929E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skal studenten jobbe konkret med i neste 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og siste 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9850A1">
        <w:trPr>
          <w:trHeight w:val="236"/>
        </w:trPr>
        <w:tc>
          <w:tcPr>
            <w:tcW w:w="9209" w:type="dxa"/>
            <w:shd w:val="clear" w:color="auto" w:fill="auto"/>
          </w:tcPr>
          <w:p w14:paraId="1F32677C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27366E2B" w14:textId="77777777" w:rsidR="00DE4628" w:rsidRDefault="00DE4628" w:rsidP="005C423C">
            <w:pPr>
              <w:rPr>
                <w:rFonts w:ascii="Tahoma" w:hAnsi="Tahoma" w:cs="Tahoma"/>
              </w:rPr>
            </w:pPr>
          </w:p>
          <w:p w14:paraId="3DCC53CB" w14:textId="301DE9D0" w:rsidR="009850A1" w:rsidRPr="000172E1" w:rsidRDefault="009850A1" w:rsidP="005C423C">
            <w:pPr>
              <w:rPr>
                <w:rFonts w:ascii="Tahoma" w:hAnsi="Tahoma" w:cs="Tahoma"/>
              </w:rPr>
            </w:pPr>
          </w:p>
        </w:tc>
      </w:tr>
    </w:tbl>
    <w:p w14:paraId="121B8414" w14:textId="7674806B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Andre spørsmål </w:t>
      </w:r>
      <w:r w:rsidR="009850A1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0825DD5">
        <w:tc>
          <w:tcPr>
            <w:tcW w:w="7366" w:type="dxa"/>
          </w:tcPr>
          <w:p w14:paraId="6A3BEE31" w14:textId="53AE1F6C" w:rsidR="00825DD5" w:rsidRPr="002A78C8" w:rsidRDefault="00825DD5" w:rsidP="00A929E6">
            <w:pPr>
              <w:rPr>
                <w:rFonts w:asciiTheme="minorHAnsi" w:hAnsiTheme="minorHAnsi" w:cstheme="minorHAnsi"/>
                <w:b/>
              </w:rPr>
            </w:pPr>
            <w:r w:rsidRPr="002A78C8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2A78C8" w:rsidRDefault="00825DD5" w:rsidP="00A929E6">
            <w:pPr>
              <w:rPr>
                <w:rFonts w:asciiTheme="minorHAnsi" w:hAnsiTheme="minorHAnsi" w:cstheme="minorHAnsi"/>
              </w:rPr>
            </w:pPr>
            <w:r w:rsidRPr="002A78C8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0825DD5">
        <w:tc>
          <w:tcPr>
            <w:tcW w:w="7366" w:type="dxa"/>
          </w:tcPr>
          <w:p w14:paraId="7434693C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0825DD5">
        <w:tc>
          <w:tcPr>
            <w:tcW w:w="7366" w:type="dxa"/>
          </w:tcPr>
          <w:p w14:paraId="55EEAD95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0825DD5">
        <w:tc>
          <w:tcPr>
            <w:tcW w:w="7366" w:type="dxa"/>
          </w:tcPr>
          <w:p w14:paraId="495BADCB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0825DD5">
        <w:tc>
          <w:tcPr>
            <w:tcW w:w="7366" w:type="dxa"/>
          </w:tcPr>
          <w:p w14:paraId="1ACC1470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0825DD5">
        <w:tc>
          <w:tcPr>
            <w:tcW w:w="7366" w:type="dxa"/>
          </w:tcPr>
          <w:p w14:paraId="78EB67B5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0825DD5">
        <w:tc>
          <w:tcPr>
            <w:tcW w:w="7366" w:type="dxa"/>
          </w:tcPr>
          <w:p w14:paraId="30C9226D" w14:textId="302A895E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0825DD5">
        <w:tc>
          <w:tcPr>
            <w:tcW w:w="7366" w:type="dxa"/>
          </w:tcPr>
          <w:p w14:paraId="61F7AB7A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0825DD5">
        <w:tc>
          <w:tcPr>
            <w:tcW w:w="7366" w:type="dxa"/>
          </w:tcPr>
          <w:p w14:paraId="4172FBAD" w14:textId="2E44721B" w:rsidR="00825DD5" w:rsidRPr="00C56269" w:rsidRDefault="00C56269" w:rsidP="00A929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Hvor mange undervisningsøkter (45-60 min) har studenten hatt ansvar for </w:t>
            </w:r>
            <w:r w:rsidRPr="00C56269">
              <w:rPr>
                <w:rFonts w:asciiTheme="minorHAnsi" w:hAnsiTheme="minorHAnsi" w:cstheme="minorHAnsi"/>
                <w:b/>
                <w:sz w:val="22"/>
                <w:szCs w:val="22"/>
              </w:rPr>
              <w:t>alene</w:t>
            </w: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løpet av de 15 dagene i praksis?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Anbefalt 10-15 økter.</w:t>
            </w:r>
          </w:p>
        </w:tc>
        <w:tc>
          <w:tcPr>
            <w:tcW w:w="1696" w:type="dxa"/>
          </w:tcPr>
          <w:p w14:paraId="732DF0F7" w14:textId="7B118568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0825DD5">
        <w:tc>
          <w:tcPr>
            <w:tcW w:w="7366" w:type="dxa"/>
          </w:tcPr>
          <w:p w14:paraId="4157CEFD" w14:textId="1A02EF14" w:rsidR="00825DD5" w:rsidRPr="00C56269" w:rsidRDefault="00C56269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03431DC2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0825DD5">
        <w:tc>
          <w:tcPr>
            <w:tcW w:w="7366" w:type="dxa"/>
          </w:tcPr>
          <w:p w14:paraId="3F2BF70B" w14:textId="55C7765F" w:rsidR="00825DD5" w:rsidRPr="00C56269" w:rsidRDefault="00F22E91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0E6B42A8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43E8D87C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43AE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6070539C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 xml:space="preserve">neste 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og siste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 xml:space="preserve">praksisperiode </w:t>
            </w:r>
            <w:r w:rsidR="008C41D9">
              <w:rPr>
                <w:rFonts w:asciiTheme="minorHAnsi" w:hAnsiTheme="minorHAnsi" w:cstheme="minorHAnsi"/>
                <w:b/>
                <w:bCs/>
              </w:rPr>
              <w:t>vår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7E255D7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408BEB14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1BF1C068" w14:textId="77777777" w:rsidR="002A78C8" w:rsidRPr="008901B0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009AA7F3" w:rsidR="008901B0" w:rsidRPr="008901B0" w:rsidRDefault="00C56269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A2FC7"/>
    <w:rsid w:val="001A620F"/>
    <w:rsid w:val="001F3B90"/>
    <w:rsid w:val="00211F13"/>
    <w:rsid w:val="002553AD"/>
    <w:rsid w:val="002A78C8"/>
    <w:rsid w:val="002B56F1"/>
    <w:rsid w:val="002C1168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6A62"/>
    <w:rsid w:val="004770BF"/>
    <w:rsid w:val="004A7587"/>
    <w:rsid w:val="004A759A"/>
    <w:rsid w:val="004C316D"/>
    <w:rsid w:val="004C65B7"/>
    <w:rsid w:val="005074AC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579D"/>
    <w:rsid w:val="00710EBC"/>
    <w:rsid w:val="007454FE"/>
    <w:rsid w:val="0075364D"/>
    <w:rsid w:val="007653DE"/>
    <w:rsid w:val="0077245F"/>
    <w:rsid w:val="00780AB4"/>
    <w:rsid w:val="00781795"/>
    <w:rsid w:val="007A4404"/>
    <w:rsid w:val="007D6797"/>
    <w:rsid w:val="007D7EA8"/>
    <w:rsid w:val="007E7AF7"/>
    <w:rsid w:val="007F03C0"/>
    <w:rsid w:val="0081640D"/>
    <w:rsid w:val="00825DD5"/>
    <w:rsid w:val="0086776B"/>
    <w:rsid w:val="008901B0"/>
    <w:rsid w:val="008A7238"/>
    <w:rsid w:val="008C41D9"/>
    <w:rsid w:val="008D1B08"/>
    <w:rsid w:val="008D3FCA"/>
    <w:rsid w:val="008D464E"/>
    <w:rsid w:val="009128D1"/>
    <w:rsid w:val="0091578A"/>
    <w:rsid w:val="00944AAA"/>
    <w:rsid w:val="00977E17"/>
    <w:rsid w:val="00982365"/>
    <w:rsid w:val="009850A1"/>
    <w:rsid w:val="009E23A5"/>
    <w:rsid w:val="009F21A9"/>
    <w:rsid w:val="00A21576"/>
    <w:rsid w:val="00A27B90"/>
    <w:rsid w:val="00A36C36"/>
    <w:rsid w:val="00A43FAA"/>
    <w:rsid w:val="00A67A0F"/>
    <w:rsid w:val="00A82451"/>
    <w:rsid w:val="00A84B67"/>
    <w:rsid w:val="00A929E6"/>
    <w:rsid w:val="00AB470C"/>
    <w:rsid w:val="00AE10D3"/>
    <w:rsid w:val="00B601E8"/>
    <w:rsid w:val="00B74F75"/>
    <w:rsid w:val="00BE186B"/>
    <w:rsid w:val="00BE4BCC"/>
    <w:rsid w:val="00BF1C30"/>
    <w:rsid w:val="00C56269"/>
    <w:rsid w:val="00C72421"/>
    <w:rsid w:val="00CA0474"/>
    <w:rsid w:val="00CB10FB"/>
    <w:rsid w:val="00CB5CA2"/>
    <w:rsid w:val="00CE3083"/>
    <w:rsid w:val="00D13A43"/>
    <w:rsid w:val="00D20E62"/>
    <w:rsid w:val="00D56EB5"/>
    <w:rsid w:val="00D74C0B"/>
    <w:rsid w:val="00DB5955"/>
    <w:rsid w:val="00DB6D3D"/>
    <w:rsid w:val="00DE4628"/>
    <w:rsid w:val="00DE572A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22E91"/>
    <w:rsid w:val="00F33E0D"/>
    <w:rsid w:val="00F44A3E"/>
    <w:rsid w:val="00F71B66"/>
    <w:rsid w:val="00FC575B"/>
    <w:rsid w:val="00FD3C70"/>
    <w:rsid w:val="00FE4A8D"/>
    <w:rsid w:val="00FF053E"/>
    <w:rsid w:val="04671BDE"/>
    <w:rsid w:val="113DD046"/>
    <w:rsid w:val="2F54D361"/>
    <w:rsid w:val="3C11FD67"/>
    <w:rsid w:val="3DE5C88A"/>
    <w:rsid w:val="3DE61409"/>
    <w:rsid w:val="45310AD6"/>
    <w:rsid w:val="57852D5A"/>
    <w:rsid w:val="5875A80A"/>
    <w:rsid w:val="5CF932E8"/>
    <w:rsid w:val="6A8985A8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CD5326B0-7AF8-4EDF-A03A-D07768A7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D25AE-42C7-4080-8ECD-18D8D14F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D6F6-1CF1-4B72-AE63-37705FDA7F9E}">
  <ds:schemaRefs>
    <ds:schemaRef ds:uri="http://www.w3.org/XML/1998/namespace"/>
    <ds:schemaRef ds:uri="9078d61f-5557-4429-bf26-df845ae707aa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a483e249-d469-4390-a7ed-278e149064f0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3089</Characters>
  <Application>Microsoft Office Word</Application>
  <DocSecurity>0</DocSecurity>
  <Lines>25</Lines>
  <Paragraphs>7</Paragraphs>
  <ScaleCrop>false</ScaleCrop>
  <Company>Stavanger Kommune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2024-01-03T13:45:00Z</dcterms:created>
  <dcterms:modified xsi:type="dcterms:W3CDTF">2024-01-03T13:45:00Z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